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341E" w14:textId="5C489C66" w:rsidR="00AA14AD" w:rsidRPr="00AA14AD" w:rsidRDefault="00AA14AD" w:rsidP="00AA14AD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</w:pPr>
      <w:r w:rsidRPr="00AA14AD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 xml:space="preserve">Wednesday, </w:t>
      </w:r>
      <w:r w:rsidR="000224E8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October 22</w:t>
      </w:r>
      <w:r w:rsidRPr="00AA14AD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, 202</w:t>
      </w:r>
      <w:r w:rsidR="000224E8">
        <w:rPr>
          <w:rFonts w:asciiTheme="majorHAnsi" w:eastAsiaTheme="majorEastAsia" w:hAnsiTheme="majorHAnsi" w:cstheme="majorBidi"/>
          <w:color w:val="00546F" w:themeColor="accent1" w:themeShade="BF"/>
          <w:sz w:val="40"/>
          <w:szCs w:val="40"/>
        </w:rPr>
        <w:t>5</w:t>
      </w:r>
    </w:p>
    <w:p w14:paraId="38CAE31D" w14:textId="5DC08930" w:rsidR="00273C2A" w:rsidRPr="00273C2A" w:rsidRDefault="00273C2A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7:00AM</w:t>
      </w:r>
      <w:r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>
        <w:rPr>
          <w:rFonts w:eastAsia="Times New Roman" w:cs="Arial"/>
          <w:kern w:val="0"/>
          <w:sz w:val="20"/>
          <w:szCs w:val="20"/>
          <w14:ligatures w14:val="none"/>
        </w:rPr>
        <w:t xml:space="preserve">Depart Hotel </w:t>
      </w:r>
    </w:p>
    <w:p w14:paraId="3A9E4593" w14:textId="77777777" w:rsidR="00273C2A" w:rsidRDefault="00273C2A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</w:p>
    <w:p w14:paraId="4DF62210" w14:textId="5A77A268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7:30 AM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Breakfast </w:t>
      </w:r>
    </w:p>
    <w:p w14:paraId="573C6D0A" w14:textId="7D582702" w:rsidR="00AB6DE3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9A734B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Capitol Hill Club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</w:t>
      </w:r>
      <w:r w:rsidR="00AB6DE3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Roosevelt and Taft Room </w:t>
      </w:r>
    </w:p>
    <w:p w14:paraId="76859E5E" w14:textId="08AC5B6F" w:rsidR="00AA14AD" w:rsidRPr="00AB6DE3" w:rsidRDefault="009A734B" w:rsidP="00AB6DE3">
      <w:pPr>
        <w:spacing w:after="0" w:line="240" w:lineRule="auto"/>
        <w:ind w:left="720" w:firstLine="720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>300 1st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Street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S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E, Washington, DC </w:t>
      </w:r>
    </w:p>
    <w:p w14:paraId="7F198530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12"/>
          <w:szCs w:val="12"/>
          <w14:ligatures w14:val="none"/>
        </w:rPr>
      </w:pPr>
    </w:p>
    <w:p w14:paraId="69B99D32" w14:textId="08FF0686" w:rsidR="001343B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8:</w:t>
      </w:r>
      <w:r w:rsidR="001343B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15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AM</w:t>
      </w:r>
      <w:r w:rsidR="00A51AE2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="001343B3">
        <w:rPr>
          <w:rFonts w:eastAsia="Times New Roman" w:cs="Arial"/>
          <w:kern w:val="0"/>
          <w:sz w:val="20"/>
          <w:szCs w:val="20"/>
          <w14:ligatures w14:val="none"/>
        </w:rPr>
        <w:t>Meeting with Congressman Pat Harrigan (NC-10)</w:t>
      </w:r>
      <w:r w:rsidR="009F278E">
        <w:rPr>
          <w:rFonts w:eastAsia="Times New Roman" w:cs="Arial"/>
          <w:kern w:val="0"/>
          <w:sz w:val="20"/>
          <w:szCs w:val="20"/>
          <w14:ligatures w14:val="none"/>
        </w:rPr>
        <w:t xml:space="preserve"> STAFFER Sean McCabe </w:t>
      </w:r>
    </w:p>
    <w:p w14:paraId="2AE03315" w14:textId="77777777" w:rsidR="001343B3" w:rsidRDefault="001343B3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11178B2F" w14:textId="5703EB31" w:rsidR="00AA14AD" w:rsidRPr="00AB6DE3" w:rsidRDefault="001343B3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1343B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8:30 AM</w:t>
      </w:r>
      <w:r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Congressman Russell Fry (SC-07)</w:t>
      </w:r>
      <w:r w:rsidR="009F278E">
        <w:rPr>
          <w:rFonts w:eastAsia="Times New Roman" w:cs="Arial"/>
          <w:kern w:val="0"/>
          <w:sz w:val="20"/>
          <w:szCs w:val="20"/>
          <w14:ligatures w14:val="none"/>
        </w:rPr>
        <w:t xml:space="preserve"> STAFER Matt Orr </w:t>
      </w:r>
    </w:p>
    <w:p w14:paraId="4F435095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12"/>
          <w:szCs w:val="12"/>
          <w14:ligatures w14:val="none"/>
        </w:rPr>
      </w:pPr>
    </w:p>
    <w:p w14:paraId="64773B0B" w14:textId="637A6912" w:rsidR="00AA14AD" w:rsidRPr="00AB6DE3" w:rsidRDefault="000224E8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9</w:t>
      </w:r>
      <w:r w:rsidR="00AA14AD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:</w:t>
      </w:r>
      <w:r w:rsidR="00756E7B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30</w:t>
      </w:r>
      <w:r w:rsidR="00AA14AD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AM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Begin Walking to House Office Buildings for Meetings </w:t>
      </w:r>
    </w:p>
    <w:p w14:paraId="4D2109CF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7B2F98A" w14:textId="4A8B77A0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GROUP 1 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="000224E8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Billy Boylston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Carolinas Credit Union League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</w:p>
    <w:p w14:paraId="4E803F00" w14:textId="119EAF3E" w:rsidR="00EE5E45" w:rsidRPr="00AB6DE3" w:rsidRDefault="00EE5E45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Jeff Clark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Marine Federal Credit Union </w:t>
      </w:r>
    </w:p>
    <w:p w14:paraId="42520CA4" w14:textId="7A49D7DB" w:rsidR="00EE5E45" w:rsidRPr="00AB6DE3" w:rsidRDefault="00EE5E45" w:rsidP="00EE5E45">
      <w:pPr>
        <w:spacing w:after="0" w:line="240" w:lineRule="auto"/>
        <w:ind w:left="720" w:firstLine="720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Dion Williams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, Piedmont Advantage Credit Union </w:t>
      </w:r>
    </w:p>
    <w:p w14:paraId="181BDEC7" w14:textId="77777777" w:rsidR="00AA14AD" w:rsidRPr="00AB6DE3" w:rsidRDefault="00AA14AD" w:rsidP="00AA14AD">
      <w:pPr>
        <w:spacing w:after="0" w:line="240" w:lineRule="auto"/>
        <w:ind w:left="720" w:firstLine="720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Creighton Blackwell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Coastal Federal Credit Union</w:t>
      </w:r>
    </w:p>
    <w:p w14:paraId="345A2142" w14:textId="7ADBF6EA" w:rsidR="000224E8" w:rsidRPr="00AB6DE3" w:rsidRDefault="000224E8" w:rsidP="00AA14AD">
      <w:pPr>
        <w:spacing w:after="0" w:line="240" w:lineRule="auto"/>
        <w:ind w:left="720" w:firstLine="720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Atticus Simpson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Truliant Federal Credit Union</w:t>
      </w:r>
    </w:p>
    <w:p w14:paraId="7EE16336" w14:textId="0A018911" w:rsidR="00AA14AD" w:rsidRPr="00AB6DE3" w:rsidRDefault="000224E8" w:rsidP="00756E7B">
      <w:pPr>
        <w:spacing w:after="0" w:line="240" w:lineRule="auto"/>
        <w:ind w:left="720" w:firstLine="720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Jamie Applequist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, State Employees</w:t>
      </w:r>
      <w:r w:rsidR="00EE5E45" w:rsidRPr="00AB6DE3">
        <w:rPr>
          <w:rFonts w:eastAsia="Times New Roman" w:cs="Arial"/>
          <w:kern w:val="0"/>
          <w:sz w:val="20"/>
          <w:szCs w:val="20"/>
          <w14:ligatures w14:val="none"/>
        </w:rPr>
        <w:t>’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Credit Union</w:t>
      </w:r>
    </w:p>
    <w:p w14:paraId="27A80408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</w:p>
    <w:p w14:paraId="73AF72A8" w14:textId="654330AC" w:rsidR="00AA14AD" w:rsidRPr="00AB6DE3" w:rsidRDefault="00756E7B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10</w:t>
      </w:r>
      <w:r w:rsidR="00AA14AD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: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0</w:t>
      </w:r>
      <w:r w:rsidR="00AA14AD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0 AM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Meeting with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Dr. Greg Murphy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(NC-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0</w:t>
      </w:r>
      <w:r w:rsidR="00AA14AD" w:rsidRPr="00AB6DE3">
        <w:rPr>
          <w:rFonts w:eastAsia="Times New Roman" w:cs="Arial"/>
          <w:kern w:val="0"/>
          <w:sz w:val="20"/>
          <w:szCs w:val="20"/>
          <w14:ligatures w14:val="none"/>
        </w:rPr>
        <w:t>3)</w:t>
      </w:r>
    </w:p>
    <w:p w14:paraId="2CCE8960" w14:textId="7980AD6C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4417FE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407 Cannon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House Office Building </w:t>
      </w:r>
    </w:p>
    <w:p w14:paraId="0A78E28C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 </w:t>
      </w:r>
    </w:p>
    <w:p w14:paraId="5A97D0F3" w14:textId="4620CA1F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10:30 AM     </w:t>
      </w:r>
      <w:r w:rsidR="00A51AE2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Meeting with Congress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>man Richard Hudson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(NC-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>09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)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STAFF</w:t>
      </w:r>
      <w:r w:rsidR="00765CBE">
        <w:rPr>
          <w:rFonts w:eastAsia="Times New Roman" w:cs="Arial"/>
          <w:kern w:val="0"/>
          <w:sz w:val="20"/>
          <w:szCs w:val="20"/>
          <w14:ligatures w14:val="none"/>
        </w:rPr>
        <w:t xml:space="preserve">ER James Fleming </w:t>
      </w:r>
    </w:p>
    <w:p w14:paraId="39C7BE99" w14:textId="28DB69D1" w:rsidR="009E5E2B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2112 Rayburn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House Office Building 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</w:p>
    <w:p w14:paraId="35B3E7D3" w14:textId="7777777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51D15C99" w14:textId="7FA98297" w:rsidR="00AA14AD" w:rsidRPr="00AB6DE3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11:</w:t>
      </w:r>
      <w:r w:rsidR="009E5E2B"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00</w:t>
      </w: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 xml:space="preserve"> AM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>man Addison McDowell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(NC-</w:t>
      </w:r>
      <w:r w:rsidR="009E5E2B" w:rsidRPr="00AB6DE3">
        <w:rPr>
          <w:rFonts w:eastAsia="Times New Roman" w:cs="Arial"/>
          <w:kern w:val="0"/>
          <w:sz w:val="20"/>
          <w:szCs w:val="20"/>
          <w14:ligatures w14:val="none"/>
        </w:rPr>
        <w:t>06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) </w:t>
      </w:r>
    </w:p>
    <w:p w14:paraId="67DA3657" w14:textId="1D24B368" w:rsidR="00AA14AD" w:rsidRDefault="00AA14AD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>                     </w:t>
      </w:r>
      <w:r w:rsidR="00A51AE2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> </w:t>
      </w:r>
      <w:r w:rsidR="00820A54"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1032 Longworth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House Office Building </w:t>
      </w:r>
    </w:p>
    <w:p w14:paraId="76B7954B" w14:textId="77777777" w:rsidR="00B15C2D" w:rsidRPr="00B15C2D" w:rsidRDefault="00B15C2D" w:rsidP="00AA14AD">
      <w:pPr>
        <w:spacing w:after="0" w:line="240" w:lineRule="auto"/>
        <w:rPr>
          <w:rFonts w:eastAsia="Times New Roman" w:cs="Arial"/>
          <w:b/>
          <w:bCs/>
          <w:kern w:val="0"/>
          <w:sz w:val="20"/>
          <w:szCs w:val="20"/>
          <w14:ligatures w14:val="none"/>
        </w:rPr>
      </w:pPr>
    </w:p>
    <w:p w14:paraId="4E5CC37F" w14:textId="311E7ED0" w:rsidR="00B15C2D" w:rsidRPr="00B15C2D" w:rsidRDefault="00B15C2D" w:rsidP="00B15C2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B15C2D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1:00 PM</w:t>
      </w:r>
      <w:r w:rsidRPr="00B15C2D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ab/>
      </w:r>
      <w:r w:rsidRPr="00B15C2D">
        <w:rPr>
          <w:rFonts w:eastAsia="Times New Roman" w:cs="Arial"/>
          <w:kern w:val="0"/>
          <w:sz w:val="20"/>
          <w:szCs w:val="20"/>
          <w14:ligatures w14:val="none"/>
        </w:rPr>
        <w:t xml:space="preserve">Meeting with Congressman Dvid Rouzer (NC-07) STAFFER Alex Blum </w:t>
      </w:r>
    </w:p>
    <w:p w14:paraId="728D1CA6" w14:textId="79F3BBBD" w:rsidR="00B15C2D" w:rsidRPr="00AB6DE3" w:rsidRDefault="00B15C2D" w:rsidP="00B15C2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B15C2D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B15C2D">
        <w:rPr>
          <w:rFonts w:eastAsia="Times New Roman" w:cs="Arial"/>
          <w:kern w:val="0"/>
          <w:sz w:val="20"/>
          <w:szCs w:val="20"/>
          <w14:ligatures w14:val="none"/>
        </w:rPr>
        <w:tab/>
        <w:t>2333 Rayburn House Office Building</w:t>
      </w:r>
    </w:p>
    <w:p w14:paraId="5A8B1208" w14:textId="77777777" w:rsidR="00DE4977" w:rsidRPr="00AB6DE3" w:rsidRDefault="00DE4977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3A0D8673" w14:textId="028EEF21" w:rsidR="00DE4977" w:rsidRPr="00AB6DE3" w:rsidRDefault="00DE4977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2:00 PM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Congressman Brad Knott (NC-13)</w:t>
      </w:r>
      <w:r w:rsidR="00C515C4" w:rsidRPr="00C515C4">
        <w:t xml:space="preserve"> </w:t>
      </w:r>
    </w:p>
    <w:p w14:paraId="3D5543EA" w14:textId="21242E13" w:rsidR="00DE4977" w:rsidRPr="00AB6DE3" w:rsidRDefault="00DE4977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1239 Longworth House Office Building </w:t>
      </w:r>
    </w:p>
    <w:p w14:paraId="077A54DE" w14:textId="77777777" w:rsidR="001D43B0" w:rsidRPr="00AB6DE3" w:rsidRDefault="001D43B0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2BACC661" w14:textId="066C4490" w:rsidR="001D43B0" w:rsidRPr="00AB6DE3" w:rsidRDefault="001D43B0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2:30 PM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>Meeting with Dr. Virginia Foxx (NC-05)</w:t>
      </w:r>
      <w:r w:rsidR="00C515C4" w:rsidRPr="00C515C4">
        <w:t xml:space="preserve"> </w:t>
      </w:r>
      <w:r w:rsidR="00C515C4" w:rsidRPr="00C515C4">
        <w:rPr>
          <w:rFonts w:eastAsia="Times New Roman" w:cs="Arial"/>
          <w:kern w:val="0"/>
          <w:sz w:val="20"/>
          <w:szCs w:val="20"/>
          <w14:ligatures w14:val="none"/>
        </w:rPr>
        <w:t>STAFFER Jason Harvey</w:t>
      </w:r>
    </w:p>
    <w:p w14:paraId="457A5288" w14:textId="1DA97270" w:rsidR="001D43B0" w:rsidRPr="00AB6DE3" w:rsidRDefault="001D43B0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5270D1" w:rsidRPr="00AB6DE3">
        <w:rPr>
          <w:rFonts w:eastAsia="Times New Roman" w:cs="Arial"/>
          <w:kern w:val="0"/>
          <w:sz w:val="20"/>
          <w:szCs w:val="20"/>
          <w14:ligatures w14:val="none"/>
        </w:rPr>
        <w:t>2462 Rayburn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 House Office Building </w:t>
      </w:r>
    </w:p>
    <w:p w14:paraId="33A26CB6" w14:textId="77777777" w:rsidR="005270D1" w:rsidRPr="00AB6DE3" w:rsidRDefault="005270D1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76063325" w14:textId="33E6C431" w:rsidR="005270D1" w:rsidRPr="00AB6DE3" w:rsidRDefault="005270D1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b/>
          <w:bCs/>
          <w:kern w:val="0"/>
          <w:sz w:val="20"/>
          <w:szCs w:val="20"/>
          <w14:ligatures w14:val="none"/>
        </w:rPr>
        <w:t>3:00 PM</w:t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  <w:t xml:space="preserve">Meeting with Congresswoman Deborah Ross (NC-02) </w:t>
      </w:r>
      <w:r w:rsidR="008C2296" w:rsidRPr="008C2296">
        <w:rPr>
          <w:rFonts w:eastAsia="Times New Roman" w:cs="Arial"/>
          <w:kern w:val="0"/>
          <w:sz w:val="20"/>
          <w:szCs w:val="20"/>
          <w14:ligatures w14:val="none"/>
        </w:rPr>
        <w:t>STAFFER Puj Adusumilli</w:t>
      </w:r>
    </w:p>
    <w:p w14:paraId="1E02A9C7" w14:textId="179380F3" w:rsidR="005270D1" w:rsidRPr="00AB6DE3" w:rsidRDefault="005270D1" w:rsidP="00AA14AD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  <w:r w:rsidRPr="00AB6DE3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="003C0987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AB6DE3">
        <w:rPr>
          <w:rFonts w:eastAsia="Times New Roman" w:cs="Arial"/>
          <w:kern w:val="0"/>
          <w:sz w:val="20"/>
          <w:szCs w:val="20"/>
          <w14:ligatures w14:val="none"/>
        </w:rPr>
        <w:t xml:space="preserve">1221 Longworth House Office Building </w:t>
      </w:r>
    </w:p>
    <w:p w14:paraId="3963A2DD" w14:textId="131079E2" w:rsidR="00AA14AD" w:rsidRPr="00AA14AD" w:rsidRDefault="00AA14AD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AA14AD">
        <w:rPr>
          <w:rFonts w:ascii="Arial" w:eastAsia="Times New Roman" w:hAnsi="Arial" w:cs="Arial"/>
          <w:kern w:val="0"/>
          <w14:ligatures w14:val="none"/>
        </w:rPr>
        <w:t xml:space="preserve">                       </w:t>
      </w:r>
    </w:p>
    <w:p w14:paraId="3E6BCA68" w14:textId="77777777" w:rsidR="00AA14AD" w:rsidRPr="00AA14AD" w:rsidRDefault="00AA14AD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1D1158" w14:textId="77777777" w:rsidR="00AA14AD" w:rsidRPr="00AA14AD" w:rsidRDefault="00AA14AD" w:rsidP="00AA14A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6C605EC3" w14:textId="77777777" w:rsidR="006B5C8B" w:rsidRDefault="006B5C8B"/>
    <w:p w14:paraId="324EA630" w14:textId="5430B84A" w:rsidR="00AA14AD" w:rsidRPr="00AB6DE3" w:rsidRDefault="00AA14AD" w:rsidP="003A304F">
      <w:pPr>
        <w:spacing w:after="0" w:line="240" w:lineRule="auto"/>
        <w:rPr>
          <w:rFonts w:eastAsia="Times New Roman" w:cs="Arial"/>
          <w:kern w:val="0"/>
          <w:sz w:val="20"/>
          <w:szCs w:val="20"/>
          <w14:ligatures w14:val="none"/>
        </w:rPr>
      </w:pPr>
    </w:p>
    <w:p w14:paraId="762B89FB" w14:textId="77777777" w:rsidR="009E5E2B" w:rsidRDefault="009E5E2B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290882E" w14:textId="77777777" w:rsidR="009E5E2B" w:rsidRDefault="009E5E2B" w:rsidP="00AA14A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B66F19B" w14:textId="77777777" w:rsidR="00AA14AD" w:rsidRDefault="00AA14AD"/>
    <w:sectPr w:rsidR="00AA14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87FF" w14:textId="77777777" w:rsidR="007B0184" w:rsidRDefault="007B0184" w:rsidP="00AA14AD">
      <w:pPr>
        <w:spacing w:after="0" w:line="240" w:lineRule="auto"/>
      </w:pPr>
      <w:r>
        <w:separator/>
      </w:r>
    </w:p>
  </w:endnote>
  <w:endnote w:type="continuationSeparator" w:id="0">
    <w:p w14:paraId="1CB859FE" w14:textId="77777777" w:rsidR="007B0184" w:rsidRDefault="007B0184" w:rsidP="00AA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9645" w14:textId="7ED92A8A" w:rsidR="00C82D07" w:rsidRDefault="00C82D07" w:rsidP="00DF1DA8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41DC41" wp14:editId="32724FA0">
          <wp:simplePos x="0" y="0"/>
          <wp:positionH relativeFrom="margin">
            <wp:align>right</wp:align>
          </wp:positionH>
          <wp:positionV relativeFrom="page">
            <wp:posOffset>8997950</wp:posOffset>
          </wp:positionV>
          <wp:extent cx="5678170" cy="713105"/>
          <wp:effectExtent l="0" t="0" r="0" b="0"/>
          <wp:wrapSquare wrapText="bothSides"/>
          <wp:docPr id="235495559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95559" name="Picture 4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817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D568" w14:textId="77777777" w:rsidR="007B0184" w:rsidRDefault="007B0184" w:rsidP="00AA14AD">
      <w:pPr>
        <w:spacing w:after="0" w:line="240" w:lineRule="auto"/>
      </w:pPr>
      <w:r>
        <w:separator/>
      </w:r>
    </w:p>
  </w:footnote>
  <w:footnote w:type="continuationSeparator" w:id="0">
    <w:p w14:paraId="7F6F876B" w14:textId="77777777" w:rsidR="007B0184" w:rsidRDefault="007B0184" w:rsidP="00AA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623F" w14:textId="1F6AA1A3" w:rsidR="00AA14AD" w:rsidRDefault="00CE292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648065" wp14:editId="75101FD2">
              <wp:simplePos x="0" y="0"/>
              <wp:positionH relativeFrom="margin">
                <wp:posOffset>22225</wp:posOffset>
              </wp:positionH>
              <wp:positionV relativeFrom="paragraph">
                <wp:posOffset>-206375</wp:posOffset>
              </wp:positionV>
              <wp:extent cx="6792595" cy="1113790"/>
              <wp:effectExtent l="0" t="0" r="8255" b="29210"/>
              <wp:wrapTopAndBottom/>
              <wp:docPr id="12109628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2595" cy="1113790"/>
                        <a:chOff x="0" y="3177"/>
                        <a:chExt cx="6794055" cy="1114882"/>
                      </a:xfrm>
                    </wpg:grpSpPr>
                    <wps:wsp>
                      <wps:cNvPr id="1790046438" name="Straight Connector 1"/>
                      <wps:cNvCnPr/>
                      <wps:spPr>
                        <a:xfrm>
                          <a:off x="2302028" y="3177"/>
                          <a:ext cx="0" cy="111488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13142716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31620"/>
                          <a:ext cx="1367853" cy="40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15DC" w14:textId="354CC488" w:rsidR="00AA14AD" w:rsidRDefault="00AA14AD" w:rsidP="00AA14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91440" rIns="0" bIns="0" anchor="ctr" anchorCtr="0">
                        <a:spAutoFit/>
                      </wps:bodyPr>
                    </wps:wsp>
                    <wps:wsp>
                      <wps:cNvPr id="211129539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87618" y="31780"/>
                          <a:ext cx="4206437" cy="10476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484C3" w14:textId="5BD68F76" w:rsidR="00AA14AD" w:rsidRPr="0055310C" w:rsidRDefault="00AA14AD" w:rsidP="0049309D">
                            <w:pPr>
                              <w:pStyle w:val="Title"/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202</w:t>
                            </w:r>
                            <w:r w:rsidR="00C82D07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5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Hike the Hill</w:t>
                            </w:r>
                          </w:p>
                          <w:p w14:paraId="2644CFA3" w14:textId="77777777" w:rsidR="00E70901" w:rsidRDefault="00AA14AD" w:rsidP="00AA14AD">
                            <w:pPr>
                              <w:pStyle w:val="Title"/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NC</w:t>
                            </w:r>
                            <w:r w:rsidR="003C0987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Group </w:t>
                            </w:r>
                            <w:r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1</w:t>
                            </w: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B761FA1" w14:textId="55E0A5C8" w:rsidR="00AA14AD" w:rsidRPr="0055310C" w:rsidRDefault="00AA14AD" w:rsidP="00AA14AD">
                            <w:pPr>
                              <w:pStyle w:val="Title"/>
                              <w:rPr>
                                <w:color w:val="142B52" w:themeColor="text2"/>
                                <w:sz w:val="48"/>
                                <w:szCs w:val="48"/>
                              </w:rPr>
                            </w:pPr>
                            <w:r w:rsidRPr="0055310C">
                              <w:rPr>
                                <w:rFonts w:eastAsiaTheme="minorHAnsi"/>
                                <w:color w:val="142B52" w:themeColor="text2"/>
                                <w:sz w:val="48"/>
                                <w:szCs w:val="48"/>
                              </w:rPr>
                              <w:t>Wednesday Schedule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648065" id="Group 3" o:spid="_x0000_s1026" style="position:absolute;margin-left:1.75pt;margin-top:-16.25pt;width:534.85pt;height:87.7pt;z-index:251659264;mso-position-horizontal-relative:margin;mso-width-relative:margin;mso-height-relative:margin" coordorigin=",31" coordsize="67940,1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">
              <v:line id="Straight Connector 1" o:spid="_x0000_s1027" style="position:absolute;visibility:visible;mso-wrap-style:square" from="23020,31" to="23020,1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" strokecolor="#156082" strokeweight="1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1316;width:13678;height:4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" stroked="f">
                <v:textbox style="mso-fit-shape-to-text:t" inset="0,7.2pt,0,0">
                  <w:txbxContent>
                    <w:p w14:paraId="170A15DC" w14:textId="354CC488" w:rsidR="00AA14AD" w:rsidRDefault="00AA14AD" w:rsidP="00AA14AD">
                      <w:pPr>
                        <w:jc w:val="center"/>
                      </w:pPr>
                    </w:p>
                  </w:txbxContent>
                </v:textbox>
              </v:shape>
              <v:shape id="Text Box 2" o:spid="_x0000_s1029" type="#_x0000_t202" style="position:absolute;left:25876;top:317;width:42064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" filled="f" stroked="f">
                <v:textbox inset="0,0,0,0">
                  <w:txbxContent>
                    <w:p w14:paraId="5E5484C3" w14:textId="5BD68F76" w:rsidR="00AA14AD" w:rsidRPr="0055310C" w:rsidRDefault="00AA14AD" w:rsidP="0049309D">
                      <w:pPr>
                        <w:pStyle w:val="Title"/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202</w:t>
                      </w:r>
                      <w:r w:rsidR="00C82D07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5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Hike the Hill</w:t>
                      </w:r>
                    </w:p>
                    <w:p w14:paraId="2644CFA3" w14:textId="77777777" w:rsidR="00E70901" w:rsidRDefault="00AA14AD" w:rsidP="00AA14AD">
                      <w:pPr>
                        <w:pStyle w:val="Title"/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NC</w:t>
                      </w:r>
                      <w:r w:rsidR="003C0987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Group </w:t>
                      </w:r>
                      <w:r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1</w:t>
                      </w: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B761FA1" w14:textId="55E0A5C8" w:rsidR="00AA14AD" w:rsidRPr="0055310C" w:rsidRDefault="00AA14AD" w:rsidP="00AA14AD">
                      <w:pPr>
                        <w:pStyle w:val="Title"/>
                        <w:rPr>
                          <w:color w:val="142B52" w:themeColor="text2"/>
                          <w:sz w:val="48"/>
                          <w:szCs w:val="48"/>
                        </w:rPr>
                      </w:pPr>
                      <w:r w:rsidRPr="0055310C">
                        <w:rPr>
                          <w:rFonts w:eastAsiaTheme="minorHAnsi"/>
                          <w:color w:val="142B52" w:themeColor="text2"/>
                          <w:sz w:val="48"/>
                          <w:szCs w:val="48"/>
                        </w:rPr>
                        <w:t>Wednesday Schedule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  <w:r w:rsidRPr="005804B6">
      <w:rPr>
        <w:noProof/>
      </w:rPr>
      <w:drawing>
        <wp:anchor distT="0" distB="0" distL="114300" distR="114300" simplePos="0" relativeHeight="251660288" behindDoc="0" locked="0" layoutInCell="1" allowOverlap="1" wp14:anchorId="247D713C" wp14:editId="58C7AD46">
          <wp:simplePos x="0" y="0"/>
          <wp:positionH relativeFrom="column">
            <wp:posOffset>343535</wp:posOffset>
          </wp:positionH>
          <wp:positionV relativeFrom="paragraph">
            <wp:posOffset>158750</wp:posOffset>
          </wp:positionV>
          <wp:extent cx="1741170" cy="344170"/>
          <wp:effectExtent l="0" t="0" r="0" b="0"/>
          <wp:wrapTopAndBottom/>
          <wp:docPr id="1925417963" name="Picture 192541796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17963" name="Picture 1925417963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D"/>
    <w:rsid w:val="000224E8"/>
    <w:rsid w:val="001343B3"/>
    <w:rsid w:val="001A1307"/>
    <w:rsid w:val="001D43B0"/>
    <w:rsid w:val="001F55FC"/>
    <w:rsid w:val="002667DA"/>
    <w:rsid w:val="00273C2A"/>
    <w:rsid w:val="002F0688"/>
    <w:rsid w:val="003A304F"/>
    <w:rsid w:val="003C0987"/>
    <w:rsid w:val="004417FE"/>
    <w:rsid w:val="0049309D"/>
    <w:rsid w:val="005270D1"/>
    <w:rsid w:val="00676BEF"/>
    <w:rsid w:val="00695264"/>
    <w:rsid w:val="006B5C8B"/>
    <w:rsid w:val="00756E7B"/>
    <w:rsid w:val="00765CBE"/>
    <w:rsid w:val="007B0184"/>
    <w:rsid w:val="0080689E"/>
    <w:rsid w:val="00820A54"/>
    <w:rsid w:val="008C2296"/>
    <w:rsid w:val="009A734B"/>
    <w:rsid w:val="009E30A5"/>
    <w:rsid w:val="009E5E2B"/>
    <w:rsid w:val="009F278E"/>
    <w:rsid w:val="00A51AE2"/>
    <w:rsid w:val="00AA14AD"/>
    <w:rsid w:val="00AB6DE3"/>
    <w:rsid w:val="00B15C2D"/>
    <w:rsid w:val="00B20349"/>
    <w:rsid w:val="00B2089F"/>
    <w:rsid w:val="00BC28FB"/>
    <w:rsid w:val="00C515C4"/>
    <w:rsid w:val="00C82D07"/>
    <w:rsid w:val="00CD2921"/>
    <w:rsid w:val="00CE292F"/>
    <w:rsid w:val="00DA6AA4"/>
    <w:rsid w:val="00DE4977"/>
    <w:rsid w:val="00DF1DA8"/>
    <w:rsid w:val="00E70901"/>
    <w:rsid w:val="00EE5E45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C8090"/>
  <w15:chartTrackingRefBased/>
  <w15:docId w15:val="{D24C6B6E-D8B5-4636-BD72-6C4B956E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4AD"/>
    <w:pPr>
      <w:keepNext/>
      <w:keepLines/>
      <w:spacing w:before="160" w:after="80"/>
      <w:outlineLvl w:val="2"/>
    </w:pPr>
    <w:rPr>
      <w:rFonts w:eastAsiaTheme="majorEastAsia" w:cstheme="majorBidi"/>
      <w:color w:val="00546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4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4AD"/>
    <w:pPr>
      <w:keepNext/>
      <w:keepLines/>
      <w:spacing w:before="80" w:after="40"/>
      <w:outlineLvl w:val="4"/>
    </w:pPr>
    <w:rPr>
      <w:rFonts w:eastAsiaTheme="majorEastAsia" w:cstheme="majorBidi"/>
      <w:color w:val="0054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066C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4AD"/>
    <w:pPr>
      <w:keepNext/>
      <w:keepLines/>
      <w:spacing w:before="40" w:after="0"/>
      <w:outlineLvl w:val="6"/>
    </w:pPr>
    <w:rPr>
      <w:rFonts w:eastAsiaTheme="majorEastAsia" w:cstheme="majorBidi"/>
      <w:color w:val="3066C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4AD"/>
    <w:pPr>
      <w:keepNext/>
      <w:keepLines/>
      <w:spacing w:after="0"/>
      <w:outlineLvl w:val="7"/>
    </w:pPr>
    <w:rPr>
      <w:rFonts w:eastAsiaTheme="majorEastAsia" w:cstheme="majorBidi"/>
      <w:i/>
      <w:iCs/>
      <w:color w:val="20458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4AD"/>
    <w:pPr>
      <w:keepNext/>
      <w:keepLines/>
      <w:spacing w:after="0"/>
      <w:outlineLvl w:val="8"/>
    </w:pPr>
    <w:rPr>
      <w:rFonts w:eastAsiaTheme="majorEastAsia" w:cstheme="majorBidi"/>
      <w:color w:val="20458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AD"/>
    <w:rPr>
      <w:rFonts w:asciiTheme="majorHAnsi" w:eastAsiaTheme="majorEastAsia" w:hAnsiTheme="majorHAnsi" w:cstheme="majorBidi"/>
      <w:color w:val="00546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4AD"/>
    <w:rPr>
      <w:rFonts w:asciiTheme="majorHAnsi" w:eastAsiaTheme="majorEastAsia" w:hAnsiTheme="majorHAnsi" w:cstheme="majorBidi"/>
      <w:color w:val="00546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4AD"/>
    <w:rPr>
      <w:rFonts w:eastAsiaTheme="majorEastAsia" w:cstheme="majorBidi"/>
      <w:color w:val="00546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4AD"/>
    <w:rPr>
      <w:rFonts w:eastAsiaTheme="majorEastAsia" w:cstheme="majorBidi"/>
      <w:i/>
      <w:iCs/>
      <w:color w:val="00546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4AD"/>
    <w:rPr>
      <w:rFonts w:eastAsiaTheme="majorEastAsia" w:cstheme="majorBidi"/>
      <w:color w:val="0054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4AD"/>
    <w:rPr>
      <w:rFonts w:eastAsiaTheme="majorEastAsia" w:cstheme="majorBidi"/>
      <w:i/>
      <w:iCs/>
      <w:color w:val="3066C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4AD"/>
    <w:rPr>
      <w:rFonts w:eastAsiaTheme="majorEastAsia" w:cstheme="majorBidi"/>
      <w:color w:val="3066C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4AD"/>
    <w:rPr>
      <w:rFonts w:eastAsiaTheme="majorEastAsia" w:cstheme="majorBidi"/>
      <w:i/>
      <w:iCs/>
      <w:color w:val="20458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4AD"/>
    <w:rPr>
      <w:rFonts w:eastAsiaTheme="majorEastAsia" w:cstheme="majorBidi"/>
      <w:color w:val="20458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4AD"/>
    <w:pPr>
      <w:numPr>
        <w:ilvl w:val="1"/>
      </w:numPr>
    </w:pPr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4AD"/>
    <w:rPr>
      <w:rFonts w:eastAsiaTheme="majorEastAsia" w:cstheme="majorBidi"/>
      <w:color w:val="3066C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4AD"/>
    <w:pPr>
      <w:spacing w:before="160"/>
      <w:jc w:val="center"/>
    </w:pPr>
    <w:rPr>
      <w:i/>
      <w:iCs/>
      <w:color w:val="2855A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4AD"/>
    <w:rPr>
      <w:i/>
      <w:iCs/>
      <w:color w:val="2855A4" w:themeColor="text1" w:themeTint="BF"/>
    </w:rPr>
  </w:style>
  <w:style w:type="paragraph" w:styleId="ListParagraph">
    <w:name w:val="List Paragraph"/>
    <w:basedOn w:val="Normal"/>
    <w:uiPriority w:val="34"/>
    <w:qFormat/>
    <w:rsid w:val="00AA1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4AD"/>
    <w:rPr>
      <w:i/>
      <w:iCs/>
      <w:color w:val="0054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4AD"/>
    <w:pPr>
      <w:pBdr>
        <w:top w:val="single" w:sz="4" w:space="10" w:color="00546F" w:themeColor="accent1" w:themeShade="BF"/>
        <w:bottom w:val="single" w:sz="4" w:space="10" w:color="00546F" w:themeColor="accent1" w:themeShade="BF"/>
      </w:pBdr>
      <w:spacing w:before="360" w:after="360"/>
      <w:ind w:left="864" w:right="864"/>
      <w:jc w:val="center"/>
    </w:pPr>
    <w:rPr>
      <w:i/>
      <w:iCs/>
      <w:color w:val="00546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4AD"/>
    <w:rPr>
      <w:i/>
      <w:iCs/>
      <w:color w:val="00546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4AD"/>
    <w:rPr>
      <w:b/>
      <w:bCs/>
      <w:smallCaps/>
      <w:color w:val="00546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4AD"/>
  </w:style>
  <w:style w:type="paragraph" w:styleId="Footer">
    <w:name w:val="footer"/>
    <w:basedOn w:val="Normal"/>
    <w:link w:val="FooterChar"/>
    <w:uiPriority w:val="99"/>
    <w:unhideWhenUsed/>
    <w:rsid w:val="00AA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CUL Brand 2.0 Theme">
  <a:themeElements>
    <a:clrScheme name="CCUL Brand 2.0 Palette">
      <a:dk1>
        <a:srgbClr val="142B52"/>
      </a:dk1>
      <a:lt1>
        <a:srgbClr val="F2F0E1"/>
      </a:lt1>
      <a:dk2>
        <a:srgbClr val="142B52"/>
      </a:dk2>
      <a:lt2>
        <a:srgbClr val="F2F0E1"/>
      </a:lt2>
      <a:accent1>
        <a:srgbClr val="007195"/>
      </a:accent1>
      <a:accent2>
        <a:srgbClr val="46A7B7"/>
      </a:accent2>
      <a:accent3>
        <a:srgbClr val="FF9987"/>
      </a:accent3>
      <a:accent4>
        <a:srgbClr val="E2F9F1"/>
      </a:accent4>
      <a:accent5>
        <a:srgbClr val="948C7A"/>
      </a:accent5>
      <a:accent6>
        <a:srgbClr val="F2F0E1"/>
      </a:accent6>
      <a:hlink>
        <a:srgbClr val="007195"/>
      </a:hlink>
      <a:folHlink>
        <a:srgbClr val="948C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0400-4055-42D2-8B23-183CF43B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nlane@carolinasleague.org</dc:creator>
  <cp:keywords/>
  <dc:description/>
  <cp:lastModifiedBy>nlane@carolinasleague.org</cp:lastModifiedBy>
  <cp:revision>10</cp:revision>
  <dcterms:created xsi:type="dcterms:W3CDTF">2025-10-03T18:47:00Z</dcterms:created>
  <dcterms:modified xsi:type="dcterms:W3CDTF">2025-10-21T21:04:00Z</dcterms:modified>
</cp:coreProperties>
</file>